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BC" w:rsidRPr="00F751BC" w:rsidRDefault="00F751BC" w:rsidP="00F751BC">
      <w:pPr>
        <w:spacing w:after="0"/>
        <w:ind w:firstLine="5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751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Электронные услуги </w:t>
      </w:r>
      <w:proofErr w:type="spellStart"/>
      <w:r w:rsidRPr="00F751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="002C56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для граждан</w:t>
      </w:r>
    </w:p>
    <w:p w:rsidR="00F751BC" w:rsidRDefault="00F751BC" w:rsidP="00347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– одна из основных ценностей 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временного человека.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</w:t>
      </w:r>
      <w:r w:rsidRPr="00346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технологии</w:t>
      </w:r>
      <w:proofErr w:type="gramEnd"/>
      <w:r w:rsidRPr="00346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помогают существенно экономить драгоценные минуты, часы и даже дни. Люди уже давно покупают через Интернет товары и продукты, заказывают такси, оплачивают мобильный телефон или услуги ЖКХ. Электронные услуги стали все чаще предлагать и государственные структуры. В числе первых – </w:t>
      </w:r>
      <w:proofErr w:type="spellStart"/>
      <w:r w:rsidRPr="00346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346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подведомственная ему Кадастровая палата. </w:t>
      </w:r>
    </w:p>
    <w:p w:rsidR="00F751BC" w:rsidRPr="001D3C4D" w:rsidRDefault="00F751BC" w:rsidP="00F751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6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все </w:t>
      </w:r>
      <w:r w:rsidRPr="00791A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базовые услуги </w:t>
      </w:r>
      <w:proofErr w:type="spellStart"/>
      <w:r w:rsidRPr="00791A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F3EE7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на недвижимое имущество и сделок с ним и </w:t>
      </w:r>
      <w:r w:rsidRPr="001D3C4D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объектов недвижимости </w:t>
      </w:r>
      <w:r w:rsidRPr="001D3C4D">
        <w:rPr>
          <w:rFonts w:ascii="Times New Roman" w:hAnsi="Times New Roman" w:cs="Times New Roman"/>
          <w:color w:val="000000"/>
          <w:sz w:val="28"/>
          <w:szCs w:val="28"/>
        </w:rPr>
        <w:t>(как отдельно, так и в виде единой процедуры)</w:t>
      </w:r>
      <w:r w:rsidRPr="001D3C4D">
        <w:rPr>
          <w:rFonts w:ascii="Times New Roman" w:hAnsi="Times New Roman" w:cs="Times New Roman"/>
          <w:sz w:val="28"/>
          <w:szCs w:val="28"/>
        </w:rPr>
        <w:t>, а также предоставление сведений, содержащихся в Едином государственном реестре недвижимости (ЕГРН)</w:t>
      </w:r>
      <w:r w:rsidRPr="001D3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можно получить в сети Интернет </w:t>
      </w:r>
      <w:r w:rsidRPr="001D3C4D">
        <w:rPr>
          <w:rFonts w:ascii="Times New Roman" w:hAnsi="Times New Roman" w:cs="Times New Roman"/>
          <w:sz w:val="28"/>
          <w:szCs w:val="28"/>
        </w:rPr>
        <w:t xml:space="preserve">с помощью официального сайта </w:t>
      </w:r>
      <w:proofErr w:type="spellStart"/>
      <w:r w:rsidRPr="001D3C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3C4D">
        <w:rPr>
          <w:rFonts w:ascii="Times New Roman" w:hAnsi="Times New Roman" w:cs="Times New Roman"/>
          <w:sz w:val="28"/>
          <w:szCs w:val="28"/>
        </w:rPr>
        <w:t xml:space="preserve"> (rosreestr.ru</w:t>
      </w:r>
      <w:r w:rsidRPr="001D3C4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D3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47DF3" w:rsidRPr="001D3C4D" w:rsidRDefault="00347DF3" w:rsidP="00347D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рассмотрения заявлений, поданных в электронном виде, Кадастровой палатой совместно с Управлением </w:t>
      </w:r>
      <w:proofErr w:type="spellStart"/>
      <w:r w:rsidRPr="001D3C4D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1D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Липецкой области сокращен и составляет:</w:t>
      </w:r>
    </w:p>
    <w:p w:rsidR="00347DF3" w:rsidRPr="001D3C4D" w:rsidRDefault="00347DF3" w:rsidP="00347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D3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 кадастровый учет объектов недвижимости -                 4 рабочих дня;</w:t>
      </w:r>
    </w:p>
    <w:p w:rsidR="00347DF3" w:rsidRPr="001D3C4D" w:rsidRDefault="00347DF3" w:rsidP="00347DF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3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государственная регистрация прав объектов недвижимости -                  6 рабочих дней;</w:t>
      </w:r>
    </w:p>
    <w:p w:rsidR="00347DF3" w:rsidRPr="001D3C4D" w:rsidRDefault="00347DF3" w:rsidP="00347D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C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государственный кадастровый учет и государственная регистрация прав объектов недвижимости – 9 рабочих дней.</w:t>
      </w:r>
    </w:p>
    <w:p w:rsidR="001D3C4D" w:rsidRDefault="001D3C4D" w:rsidP="001D3C4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D3C4D">
        <w:rPr>
          <w:color w:val="000000"/>
          <w:sz w:val="28"/>
          <w:szCs w:val="28"/>
          <w:shd w:val="clear" w:color="auto" w:fill="FFFFFF"/>
        </w:rPr>
        <w:t xml:space="preserve">В целях получения указанной электронной услуги </w:t>
      </w:r>
      <w:proofErr w:type="spellStart"/>
      <w:r w:rsidRPr="001D3C4D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D3C4D">
        <w:rPr>
          <w:color w:val="000000"/>
          <w:sz w:val="28"/>
          <w:szCs w:val="28"/>
          <w:shd w:val="clear" w:color="auto" w:fill="FFFFFF"/>
        </w:rPr>
        <w:t xml:space="preserve"> необходимо заполнить заявление на сайте </w:t>
      </w:r>
      <w:proofErr w:type="spellStart"/>
      <w:r w:rsidRPr="001D3C4D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D3C4D">
        <w:rPr>
          <w:color w:val="000000"/>
          <w:sz w:val="28"/>
          <w:szCs w:val="28"/>
          <w:shd w:val="clear" w:color="auto" w:fill="FFFFFF"/>
        </w:rPr>
        <w:t>прикрепить необходимые документы. Электронные образы документов должны быть приложены в формате .</w:t>
      </w:r>
      <w:proofErr w:type="spellStart"/>
      <w:r w:rsidRPr="001D3C4D">
        <w:rPr>
          <w:color w:val="000000"/>
          <w:sz w:val="28"/>
          <w:szCs w:val="28"/>
          <w:shd w:val="clear" w:color="auto" w:fill="FFFFFF"/>
        </w:rPr>
        <w:t>pdf</w:t>
      </w:r>
      <w:proofErr w:type="spellEnd"/>
      <w:r w:rsidRPr="001D3C4D">
        <w:rPr>
          <w:color w:val="000000"/>
          <w:sz w:val="28"/>
          <w:szCs w:val="28"/>
          <w:shd w:val="clear" w:color="auto" w:fill="FFFFFF"/>
        </w:rPr>
        <w:t>, электронные документы должны быть приложены в формате .</w:t>
      </w:r>
      <w:proofErr w:type="spellStart"/>
      <w:r w:rsidRPr="001D3C4D">
        <w:rPr>
          <w:color w:val="000000"/>
          <w:sz w:val="28"/>
          <w:szCs w:val="28"/>
          <w:shd w:val="clear" w:color="auto" w:fill="FFFFFF"/>
        </w:rPr>
        <w:t>xml</w:t>
      </w:r>
      <w:proofErr w:type="spellEnd"/>
      <w:r w:rsidRPr="001D3C4D">
        <w:rPr>
          <w:color w:val="000000"/>
          <w:sz w:val="28"/>
          <w:szCs w:val="28"/>
          <w:shd w:val="clear" w:color="auto" w:fill="FFFFFF"/>
        </w:rPr>
        <w:t>. Все отправляемые через электронный сервис документы, включая заявление, должны быть заверены электронной подписью</w:t>
      </w:r>
      <w:r>
        <w:rPr>
          <w:color w:val="000000"/>
          <w:sz w:val="28"/>
          <w:szCs w:val="28"/>
          <w:shd w:val="clear" w:color="auto" w:fill="FFFFFF"/>
        </w:rPr>
        <w:t xml:space="preserve"> (ЭП)</w:t>
      </w:r>
      <w:r w:rsidR="00347DF3" w:rsidRPr="001D3C4D">
        <w:rPr>
          <w:color w:val="000000"/>
          <w:sz w:val="28"/>
          <w:szCs w:val="28"/>
        </w:rPr>
        <w:t>, которую</w:t>
      </w:r>
      <w:r w:rsidR="00347DF3" w:rsidRPr="00C70347">
        <w:rPr>
          <w:color w:val="000000"/>
          <w:sz w:val="28"/>
          <w:szCs w:val="28"/>
        </w:rPr>
        <w:t xml:space="preserve"> выдают удостоверяющие центры, которые  несут административную ответственность за нарушения в области электронной подписи.</w:t>
      </w:r>
      <w:r w:rsidR="00347DF3">
        <w:rPr>
          <w:color w:val="000000"/>
          <w:sz w:val="28"/>
          <w:szCs w:val="28"/>
        </w:rPr>
        <w:t xml:space="preserve"> </w:t>
      </w:r>
    </w:p>
    <w:p w:rsidR="00347DF3" w:rsidRPr="001D3C4D" w:rsidRDefault="00347DF3" w:rsidP="001D3C4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территории Липецкой области к числу таких центров относится и Кадастровая палата. </w:t>
      </w:r>
      <w:r w:rsidR="00C31F77">
        <w:rPr>
          <w:color w:val="000000"/>
          <w:sz w:val="28"/>
          <w:szCs w:val="28"/>
          <w:shd w:val="clear" w:color="auto" w:fill="FFFFFF"/>
        </w:rPr>
        <w:t xml:space="preserve">ЭП – аналог собственноручной подписи, имеет юридическую силу и является действительной на всей территории РФ. </w:t>
      </w:r>
      <w:r>
        <w:rPr>
          <w:color w:val="000000"/>
          <w:sz w:val="28"/>
          <w:szCs w:val="28"/>
          <w:shd w:val="clear" w:color="auto" w:fill="FFFFFF"/>
        </w:rPr>
        <w:t>Стоимость создания</w:t>
      </w:r>
      <w:r w:rsidR="002B13E2">
        <w:rPr>
          <w:color w:val="000000"/>
          <w:sz w:val="28"/>
          <w:szCs w:val="28"/>
          <w:shd w:val="clear" w:color="auto" w:fill="FFFFFF"/>
        </w:rPr>
        <w:t xml:space="preserve"> и выдачи ЭП в электронном виде составляет 700 рублей. </w:t>
      </w:r>
      <w:r w:rsidR="00C31F77">
        <w:rPr>
          <w:color w:val="000000"/>
          <w:sz w:val="28"/>
          <w:szCs w:val="28"/>
          <w:shd w:val="clear" w:color="auto" w:fill="FFFFFF"/>
        </w:rPr>
        <w:t xml:space="preserve">Возможности использования ЭП выпущенной Кадастровой палатой </w:t>
      </w:r>
      <w:r w:rsidR="00C31F77">
        <w:rPr>
          <w:color w:val="000000"/>
          <w:sz w:val="28"/>
          <w:szCs w:val="28"/>
          <w:shd w:val="clear" w:color="auto" w:fill="FFFFFF"/>
        </w:rPr>
        <w:lastRenderedPageBreak/>
        <w:t>размещены на о</w:t>
      </w:r>
      <w:r w:rsidR="002B13E2">
        <w:rPr>
          <w:color w:val="000000"/>
          <w:sz w:val="28"/>
          <w:szCs w:val="28"/>
          <w:shd w:val="clear" w:color="auto" w:fill="FFFFFF"/>
        </w:rPr>
        <w:t>фициальн</w:t>
      </w:r>
      <w:r w:rsidR="00C31F77">
        <w:rPr>
          <w:color w:val="000000"/>
          <w:sz w:val="28"/>
          <w:szCs w:val="28"/>
          <w:shd w:val="clear" w:color="auto" w:fill="FFFFFF"/>
        </w:rPr>
        <w:t>ом</w:t>
      </w:r>
      <w:r w:rsidR="002B13E2">
        <w:rPr>
          <w:color w:val="000000"/>
          <w:sz w:val="28"/>
          <w:szCs w:val="28"/>
          <w:shd w:val="clear" w:color="auto" w:fill="FFFFFF"/>
        </w:rPr>
        <w:t xml:space="preserve"> сайт</w:t>
      </w:r>
      <w:r w:rsidR="00C31F77">
        <w:rPr>
          <w:color w:val="000000"/>
          <w:sz w:val="28"/>
          <w:szCs w:val="28"/>
          <w:shd w:val="clear" w:color="auto" w:fill="FFFFFF"/>
        </w:rPr>
        <w:t>е</w:t>
      </w:r>
      <w:r w:rsidR="002B13E2">
        <w:rPr>
          <w:color w:val="000000"/>
          <w:sz w:val="28"/>
          <w:szCs w:val="28"/>
          <w:shd w:val="clear" w:color="auto" w:fill="FFFFFF"/>
        </w:rPr>
        <w:t xml:space="preserve"> удостоверяющего центра в сети Интернет – </w:t>
      </w:r>
      <w:proofErr w:type="spellStart"/>
      <w:r w:rsidR="002B13E2">
        <w:rPr>
          <w:color w:val="000000"/>
          <w:sz w:val="28"/>
          <w:szCs w:val="28"/>
          <w:shd w:val="clear" w:color="auto" w:fill="FFFFFF"/>
          <w:lang w:val="en-US"/>
        </w:rPr>
        <w:t>uc</w:t>
      </w:r>
      <w:proofErr w:type="spellEnd"/>
      <w:r w:rsidR="002B13E2" w:rsidRPr="002B13E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2B13E2">
        <w:rPr>
          <w:color w:val="000000"/>
          <w:sz w:val="28"/>
          <w:szCs w:val="28"/>
          <w:shd w:val="clear" w:color="auto" w:fill="FFFFFF"/>
          <w:lang w:val="en-US"/>
        </w:rPr>
        <w:t>kadastr</w:t>
      </w:r>
      <w:proofErr w:type="spellEnd"/>
      <w:r w:rsidR="002B13E2" w:rsidRPr="002B13E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2B13E2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2B13E2" w:rsidRPr="002B13E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A46CB" w:rsidRPr="006A46CB" w:rsidRDefault="006A46CB" w:rsidP="006A46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документов по результатам рассмотрения заявлений возможно только по адресу электронной почты в виде ссылки на электронный документ.</w:t>
      </w:r>
    </w:p>
    <w:p w:rsidR="002B13E2" w:rsidRPr="00C70347" w:rsidRDefault="002B13E2" w:rsidP="002B13E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70347">
        <w:rPr>
          <w:color w:val="000000"/>
          <w:sz w:val="28"/>
          <w:szCs w:val="28"/>
        </w:rPr>
        <w:t xml:space="preserve">Через сайт </w:t>
      </w:r>
      <w:proofErr w:type="spellStart"/>
      <w:r w:rsidRPr="00C70347">
        <w:rPr>
          <w:color w:val="000000"/>
          <w:sz w:val="28"/>
          <w:szCs w:val="28"/>
        </w:rPr>
        <w:t>Росреестра</w:t>
      </w:r>
      <w:proofErr w:type="spellEnd"/>
      <w:r w:rsidRPr="00C70347">
        <w:rPr>
          <w:color w:val="000000"/>
          <w:sz w:val="28"/>
          <w:szCs w:val="28"/>
        </w:rPr>
        <w:t xml:space="preserve"> также можно заказать в электронном виде следующие виды сведений:</w:t>
      </w:r>
    </w:p>
    <w:p w:rsidR="002B13E2" w:rsidRPr="00C70347" w:rsidRDefault="002B13E2" w:rsidP="002B13E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0347">
        <w:rPr>
          <w:color w:val="000000"/>
          <w:sz w:val="28"/>
          <w:szCs w:val="28"/>
        </w:rPr>
        <w:t>выписка об основных характеристиках и зарегистрированных правах на объект недвижимости;</w:t>
      </w:r>
    </w:p>
    <w:p w:rsidR="002B13E2" w:rsidRPr="00C70347" w:rsidRDefault="002B13E2" w:rsidP="002B13E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0347">
        <w:rPr>
          <w:color w:val="000000"/>
          <w:sz w:val="28"/>
          <w:szCs w:val="28"/>
        </w:rPr>
        <w:t>выписка из ЕГРН о кадастровой стоимости объекта недвижимости;</w:t>
      </w:r>
    </w:p>
    <w:p w:rsidR="002B13E2" w:rsidRPr="00C70347" w:rsidRDefault="00791A1D" w:rsidP="002B13E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91A1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выписка</w:t>
      </w:r>
      <w:r w:rsidR="002B13E2" w:rsidRPr="00C70347">
        <w:rPr>
          <w:color w:val="000000"/>
          <w:sz w:val="28"/>
          <w:szCs w:val="28"/>
        </w:rPr>
        <w:t xml:space="preserve"> из ЕГРН о правах отдельного лица на имевшиеся (имеющиеся) у него объекты недвижимости;</w:t>
      </w:r>
    </w:p>
    <w:p w:rsidR="002B13E2" w:rsidRPr="00C70347" w:rsidRDefault="002B13E2" w:rsidP="002B13E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0347">
        <w:rPr>
          <w:color w:val="000000"/>
          <w:sz w:val="28"/>
          <w:szCs w:val="28"/>
        </w:rPr>
        <w:t>выписка из ЕГРН о переходе прав на объект недвижимого имущества;</w:t>
      </w:r>
    </w:p>
    <w:p w:rsidR="002B13E2" w:rsidRPr="00C70347" w:rsidRDefault="002B13E2" w:rsidP="00FD3E6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0347">
        <w:rPr>
          <w:color w:val="000000"/>
          <w:sz w:val="28"/>
          <w:szCs w:val="28"/>
        </w:rPr>
        <w:t>выписк</w:t>
      </w:r>
      <w:r w:rsidR="00791A1D">
        <w:rPr>
          <w:color w:val="000000"/>
          <w:sz w:val="28"/>
          <w:szCs w:val="28"/>
        </w:rPr>
        <w:t>а</w:t>
      </w:r>
      <w:r w:rsidRPr="00C70347">
        <w:rPr>
          <w:color w:val="000000"/>
          <w:sz w:val="28"/>
          <w:szCs w:val="28"/>
        </w:rPr>
        <w:t xml:space="preserve"> из ЕГРН о содержании правоустанавливающего документа;</w:t>
      </w:r>
    </w:p>
    <w:p w:rsidR="002B13E2" w:rsidRPr="00C70347" w:rsidRDefault="002B13E2" w:rsidP="00FD3E6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0347">
        <w:rPr>
          <w:color w:val="000000"/>
          <w:sz w:val="28"/>
          <w:szCs w:val="28"/>
        </w:rPr>
        <w:t>кадастровый план территории из ЕГРН.</w:t>
      </w:r>
    </w:p>
    <w:p w:rsidR="006F1E15" w:rsidRDefault="006F1E15" w:rsidP="006F1E1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F3EE7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</w:t>
      </w:r>
      <w:r w:rsidRPr="000F3EE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плату, в течение 3 рабочих дней, с момента получения Кадастровой палатой сведений об оплате.</w:t>
      </w:r>
      <w:r w:rsidRPr="000F3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39E1" w:rsidRDefault="00C339E1" w:rsidP="00C339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заявления,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заверение запроса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ЭП не требуется.</w:t>
      </w:r>
      <w:r w:rsidR="006F1E15">
        <w:rPr>
          <w:rFonts w:ascii="Times New Roman" w:hAnsi="Times New Roman" w:cs="Times New Roman"/>
          <w:color w:val="000000"/>
          <w:sz w:val="28"/>
          <w:szCs w:val="28"/>
        </w:rPr>
        <w:t xml:space="preserve"> Все что необходимо – это просто </w:t>
      </w:r>
      <w:r w:rsidR="006F1E15" w:rsidRPr="001D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заполнить </w:t>
      </w:r>
      <w:r w:rsidR="006F1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запрос</w:t>
      </w:r>
      <w:r w:rsidR="006F1E15" w:rsidRPr="001D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proofErr w:type="spellStart"/>
      <w:r w:rsidR="006F1E15" w:rsidRPr="001D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6F1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внести оплату.</w:t>
      </w:r>
    </w:p>
    <w:p w:rsidR="006A46CB" w:rsidRPr="00A37355" w:rsidRDefault="006A46CB" w:rsidP="00A373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сведений, содержащихся в ЕГРН, </w:t>
      </w:r>
      <w:r w:rsidR="00A37355">
        <w:rPr>
          <w:rFonts w:ascii="Times New Roman" w:hAnsi="Times New Roman" w:cs="Times New Roman"/>
          <w:sz w:val="28"/>
          <w:szCs w:val="28"/>
        </w:rPr>
        <w:t xml:space="preserve">возможно одним из способов: в виде электронного документа по адресу электронной почты, </w:t>
      </w:r>
      <w:r w:rsidRPr="006A46CB">
        <w:rPr>
          <w:rFonts w:ascii="Times New Roman" w:hAnsi="Times New Roman" w:cs="Times New Roman"/>
          <w:sz w:val="28"/>
          <w:szCs w:val="28"/>
        </w:rPr>
        <w:t xml:space="preserve">в виде бумажного </w:t>
      </w:r>
      <w:r w:rsidR="00A37355">
        <w:rPr>
          <w:rFonts w:ascii="Times New Roman" w:hAnsi="Times New Roman" w:cs="Times New Roman"/>
          <w:sz w:val="28"/>
          <w:szCs w:val="28"/>
        </w:rPr>
        <w:t xml:space="preserve">документа почтовым отправлением либо </w:t>
      </w:r>
      <w:r w:rsidRPr="006A46CB">
        <w:rPr>
          <w:rFonts w:ascii="Times New Roman" w:hAnsi="Times New Roman" w:cs="Times New Roman"/>
          <w:sz w:val="28"/>
          <w:szCs w:val="28"/>
        </w:rPr>
        <w:t xml:space="preserve">в офисе приема и выдачи документов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6A46CB">
        <w:rPr>
          <w:rFonts w:ascii="Times New Roman" w:hAnsi="Times New Roman" w:cs="Times New Roman"/>
          <w:sz w:val="28"/>
          <w:szCs w:val="28"/>
        </w:rPr>
        <w:t>.</w:t>
      </w:r>
    </w:p>
    <w:p w:rsidR="00FD3E62" w:rsidRPr="00C339E1" w:rsidRDefault="00A37355" w:rsidP="00FD3E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FD3E62" w:rsidRPr="00FD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имеется сервис: </w:t>
      </w:r>
      <w:r w:rsidR="00FD3E62" w:rsidRPr="00FD3E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D3E62" w:rsidRPr="00FD3E62">
        <w:rPr>
          <w:rFonts w:ascii="Times New Roman" w:hAnsi="Times New Roman" w:cs="Times New Roman"/>
          <w:b/>
          <w:color w:val="000000"/>
          <w:sz w:val="28"/>
          <w:szCs w:val="28"/>
        </w:rPr>
        <w:t>Проверка электронного документа</w:t>
      </w:r>
      <w:r w:rsidR="00FD3E62" w:rsidRPr="00C339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D3E62" w:rsidRPr="00C339E1">
        <w:rPr>
          <w:rFonts w:ascii="Times New Roman" w:hAnsi="Times New Roman" w:cs="Times New Roman"/>
          <w:color w:val="000000" w:themeColor="text1"/>
          <w:sz w:val="28"/>
          <w:szCs w:val="28"/>
        </w:rPr>
        <w:t>,  который позволяет  проверить  корректность ЭП и распечатать полученную в электронном виде выписку.</w:t>
      </w:r>
      <w:r w:rsidR="00FD3E62" w:rsidRP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3E62" w:rsidRPr="00C339E1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документ в электронной форме, подписанный ЭП, равнозначен документу на бумажном носителе, подписанному собственноручной подписью</w:t>
      </w:r>
      <w:r w:rsidRPr="00C33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работником Кадастровой палаты.</w:t>
      </w:r>
    </w:p>
    <w:p w:rsidR="001D3C4D" w:rsidRPr="00C339E1" w:rsidRDefault="001D3C4D" w:rsidP="00C339E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сайте </w:t>
      </w:r>
      <w:proofErr w:type="spellStart"/>
      <w:r w:rsidRP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открыт доступ к сервисам, которые позволяют получать информацию о ходе оказания услуги: </w:t>
      </w:r>
      <w:r w:rsidRPr="00C339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«Проверка исполнения запроса (заявления)»</w:t>
      </w:r>
      <w:r w:rsidRP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339E1" w:rsidRP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Сервис удобен тем, что Вам не придется ехать в офис </w:t>
      </w:r>
      <w:r w:rsid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Кадастровой палаты</w:t>
      </w:r>
      <w:r w:rsidR="00C339E1" w:rsidRP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чтобы проверить готовность запроса</w:t>
      </w:r>
      <w:r w:rsidR="00C33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(заявления).</w:t>
      </w:r>
    </w:p>
    <w:p w:rsidR="00FD3E62" w:rsidRDefault="00FD3E62" w:rsidP="008E65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EA6">
        <w:rPr>
          <w:rFonts w:ascii="Times New Roman" w:hAnsi="Times New Roman" w:cs="Times New Roman"/>
          <w:sz w:val="28"/>
          <w:szCs w:val="28"/>
        </w:rPr>
        <w:t xml:space="preserve">Актуальные сведения </w:t>
      </w:r>
      <w:r w:rsidR="00337EA6" w:rsidRPr="00337EA6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337EA6">
        <w:rPr>
          <w:rFonts w:ascii="Times New Roman" w:hAnsi="Times New Roman" w:cs="Times New Roman"/>
          <w:sz w:val="28"/>
          <w:szCs w:val="28"/>
        </w:rPr>
        <w:t xml:space="preserve">об объектах </w:t>
      </w:r>
      <w:proofErr w:type="gramStart"/>
      <w:r w:rsidRPr="00337EA6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337EA6">
        <w:rPr>
          <w:rFonts w:ascii="Times New Roman" w:hAnsi="Times New Roman" w:cs="Times New Roman"/>
          <w:sz w:val="28"/>
          <w:szCs w:val="28"/>
        </w:rPr>
        <w:t xml:space="preserve"> </w:t>
      </w:r>
      <w:r w:rsidR="00337EA6" w:rsidRPr="00337EA6">
        <w:rPr>
          <w:rFonts w:ascii="Times New Roman" w:hAnsi="Times New Roman" w:cs="Times New Roman"/>
          <w:sz w:val="28"/>
          <w:szCs w:val="28"/>
        </w:rPr>
        <w:t xml:space="preserve">возможно также получить в режиме </w:t>
      </w:r>
      <w:proofErr w:type="spellStart"/>
      <w:r w:rsidR="00337EA6" w:rsidRPr="00337EA6">
        <w:rPr>
          <w:rFonts w:ascii="Times New Roman" w:hAnsi="Times New Roman" w:cs="Times New Roman"/>
          <w:color w:val="000000"/>
          <w:sz w:val="28"/>
          <w:szCs w:val="28"/>
        </w:rPr>
        <w:t>online</w:t>
      </w:r>
      <w:proofErr w:type="spellEnd"/>
      <w:r w:rsidR="00337EA6" w:rsidRPr="00337EA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сервиса: </w:t>
      </w:r>
      <w:r w:rsidR="00337EA6" w:rsidRPr="00337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="00337EA6" w:rsidRPr="00337EA6">
        <w:rPr>
          <w:rFonts w:ascii="Times New Roman" w:hAnsi="Times New Roman" w:cs="Times New Roman"/>
          <w:b/>
          <w:color w:val="000000"/>
          <w:sz w:val="28"/>
          <w:szCs w:val="28"/>
        </w:rPr>
        <w:t>online</w:t>
      </w:r>
      <w:proofErr w:type="spellEnd"/>
      <w:r w:rsidR="00337EA6" w:rsidRPr="00337EA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37EA6" w:rsidRPr="00337E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7EA6" w:rsidRPr="00337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Сервис предназначен для предоставления пользователям </w:t>
      </w:r>
      <w:r w:rsidR="00337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общедоступной</w:t>
      </w:r>
      <w:r w:rsidR="008E6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EA6" w:rsidRPr="00337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информации об интересующем их объекте недвижимости. Например, при покупке квартиры данный сервис поможет избежать определенных неприятностей. Каждый самостоятельно сможет проверить определенный объект, его статус, зарегистрированную площадь, кадастровую стоимость, а также другие характеристики.</w:t>
      </w:r>
    </w:p>
    <w:p w:rsidR="002416D6" w:rsidRPr="00C70347" w:rsidRDefault="002416D6" w:rsidP="002416D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70347">
        <w:rPr>
          <w:color w:val="000000"/>
          <w:sz w:val="28"/>
          <w:szCs w:val="28"/>
        </w:rPr>
        <w:t xml:space="preserve"> помощью сервиса </w:t>
      </w:r>
      <w:r w:rsidRPr="00781BCE">
        <w:rPr>
          <w:b/>
          <w:color w:val="000000"/>
          <w:sz w:val="28"/>
          <w:szCs w:val="28"/>
        </w:rPr>
        <w:t>«Личный кабинет</w:t>
      </w:r>
      <w:r w:rsidR="001655EB" w:rsidRPr="00781BCE">
        <w:rPr>
          <w:b/>
          <w:color w:val="000000"/>
          <w:sz w:val="28"/>
          <w:szCs w:val="28"/>
        </w:rPr>
        <w:t xml:space="preserve"> правообладателя</w:t>
      </w:r>
      <w:r w:rsidRPr="00781BCE">
        <w:rPr>
          <w:b/>
          <w:color w:val="000000"/>
          <w:sz w:val="28"/>
          <w:szCs w:val="28"/>
        </w:rPr>
        <w:t>»</w:t>
      </w:r>
      <w:r w:rsidRPr="00C70347">
        <w:rPr>
          <w:color w:val="000000"/>
          <w:sz w:val="28"/>
          <w:szCs w:val="28"/>
        </w:rPr>
        <w:t xml:space="preserve"> (</w:t>
      </w:r>
      <w:r w:rsidRPr="00031C63">
        <w:rPr>
          <w:color w:val="000000"/>
          <w:sz w:val="28"/>
          <w:szCs w:val="28"/>
        </w:rPr>
        <w:t>https://lk.rosreestr.ru</w:t>
      </w:r>
      <w:r w:rsidRPr="00C70347">
        <w:rPr>
          <w:color w:val="000000"/>
          <w:sz w:val="28"/>
          <w:szCs w:val="28"/>
        </w:rPr>
        <w:t>) собственник может получить информацию о своей недвижимости, расположенной на всей территории Российской Федерации, такую как: кадастровый номер, адрес, площадь, кадастровую стоимость, сведения о зарегист</w:t>
      </w:r>
      <w:r w:rsidR="008E65FF">
        <w:rPr>
          <w:color w:val="000000"/>
          <w:sz w:val="28"/>
          <w:szCs w:val="28"/>
        </w:rPr>
        <w:t>рированных правах, ограничениях (</w:t>
      </w:r>
      <w:r w:rsidRPr="00C70347">
        <w:rPr>
          <w:color w:val="000000"/>
          <w:sz w:val="28"/>
          <w:szCs w:val="28"/>
        </w:rPr>
        <w:t>обременениях</w:t>
      </w:r>
      <w:r w:rsidR="008E65FF">
        <w:rPr>
          <w:color w:val="000000"/>
          <w:sz w:val="28"/>
          <w:szCs w:val="28"/>
        </w:rPr>
        <w:t>)</w:t>
      </w:r>
      <w:r w:rsidRPr="00C70347">
        <w:rPr>
          <w:color w:val="000000"/>
          <w:sz w:val="28"/>
          <w:szCs w:val="28"/>
        </w:rPr>
        <w:t>.</w:t>
      </w:r>
    </w:p>
    <w:p w:rsidR="002416D6" w:rsidRDefault="002416D6" w:rsidP="002416D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70347">
        <w:rPr>
          <w:color w:val="000000"/>
          <w:sz w:val="28"/>
          <w:szCs w:val="28"/>
        </w:rPr>
        <w:t>Кроме того, сервис позволяет получать уведомления об изменениях характеристик объектов недвижимости, об ограничении (обременении) прав на объект недвижимости, о факте наложения или снятия ареста (запрещения) на имущество, в том числе записаться на прием в офис приема-выдачи документов. Выбрать способ получения уведомлений: на электронную почту или в виде смс-сообщений можно в разделе «Настройки».</w:t>
      </w:r>
    </w:p>
    <w:p w:rsidR="00C31F77" w:rsidRPr="001655EB" w:rsidRDefault="00C31F77" w:rsidP="0030457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70347">
        <w:rPr>
          <w:color w:val="000000"/>
          <w:sz w:val="28"/>
          <w:szCs w:val="28"/>
        </w:rPr>
        <w:t>Для возможности работы в «Личном кабинете</w:t>
      </w:r>
      <w:r w:rsidR="001655EB">
        <w:rPr>
          <w:color w:val="000000"/>
          <w:sz w:val="28"/>
          <w:szCs w:val="28"/>
        </w:rPr>
        <w:t xml:space="preserve"> правообладателя</w:t>
      </w:r>
      <w:r w:rsidRPr="00C70347">
        <w:rPr>
          <w:color w:val="000000"/>
          <w:sz w:val="28"/>
          <w:szCs w:val="28"/>
        </w:rPr>
        <w:t xml:space="preserve">» правообладатель должен быть </w:t>
      </w:r>
      <w:r w:rsidRPr="001655EB">
        <w:rPr>
          <w:color w:val="000000" w:themeColor="text1"/>
          <w:sz w:val="28"/>
          <w:szCs w:val="28"/>
        </w:rPr>
        <w:t>зарегистрирован и иметь подтвержденную учетную запись в федеральной государственной информационно системе «Единая система и</w:t>
      </w:r>
      <w:r w:rsidR="00337EA6" w:rsidRPr="001655EB">
        <w:rPr>
          <w:color w:val="000000" w:themeColor="text1"/>
          <w:sz w:val="28"/>
          <w:szCs w:val="28"/>
        </w:rPr>
        <w:t>дентификац</w:t>
      </w:r>
      <w:proofErr w:type="gramStart"/>
      <w:r w:rsidR="00337EA6" w:rsidRPr="001655EB">
        <w:rPr>
          <w:color w:val="000000" w:themeColor="text1"/>
          <w:sz w:val="28"/>
          <w:szCs w:val="28"/>
        </w:rPr>
        <w:t>ии и ау</w:t>
      </w:r>
      <w:proofErr w:type="gramEnd"/>
      <w:r w:rsidR="00337EA6" w:rsidRPr="001655EB">
        <w:rPr>
          <w:color w:val="000000" w:themeColor="text1"/>
          <w:sz w:val="28"/>
          <w:szCs w:val="28"/>
        </w:rPr>
        <w:t>тентификации (...</w:t>
      </w:r>
      <w:r w:rsidRPr="001655EB">
        <w:rPr>
          <w:color w:val="000000" w:themeColor="text1"/>
          <w:sz w:val="28"/>
          <w:szCs w:val="28"/>
        </w:rPr>
        <w:t>)» (https://www.gosuslugi.ru/).</w:t>
      </w:r>
    </w:p>
    <w:p w:rsidR="0030457E" w:rsidRPr="0030457E" w:rsidRDefault="0030457E" w:rsidP="009B465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0457E">
        <w:rPr>
          <w:color w:val="000000" w:themeColor="text1"/>
          <w:sz w:val="28"/>
          <w:szCs w:val="28"/>
        </w:rPr>
        <w:t xml:space="preserve">Получение услуг </w:t>
      </w:r>
      <w:proofErr w:type="spellStart"/>
      <w:r w:rsidRPr="0030457E">
        <w:rPr>
          <w:color w:val="000000" w:themeColor="text1"/>
          <w:sz w:val="28"/>
          <w:szCs w:val="28"/>
        </w:rPr>
        <w:t>Росреестра</w:t>
      </w:r>
      <w:proofErr w:type="spellEnd"/>
      <w:r w:rsidRPr="0030457E">
        <w:rPr>
          <w:color w:val="000000" w:themeColor="text1"/>
          <w:sz w:val="28"/>
          <w:szCs w:val="28"/>
        </w:rPr>
        <w:t xml:space="preserve"> в электронном виде имеет множество преимуществ по сравнению с "бумажным" способом:</w:t>
      </w:r>
    </w:p>
    <w:p w:rsidR="0030457E" w:rsidRPr="0030457E" w:rsidRDefault="0030457E" w:rsidP="009B465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0457E">
        <w:rPr>
          <w:color w:val="000000" w:themeColor="text1"/>
          <w:sz w:val="28"/>
          <w:szCs w:val="28"/>
        </w:rPr>
        <w:t>- исключение очередей;</w:t>
      </w:r>
    </w:p>
    <w:p w:rsidR="0030457E" w:rsidRPr="0030457E" w:rsidRDefault="0030457E" w:rsidP="009B465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0457E">
        <w:rPr>
          <w:color w:val="000000" w:themeColor="text1"/>
          <w:sz w:val="28"/>
          <w:szCs w:val="28"/>
        </w:rPr>
        <w:t>- возможность получения услуг в любое удобное время;</w:t>
      </w:r>
    </w:p>
    <w:p w:rsidR="0030457E" w:rsidRPr="0030457E" w:rsidRDefault="0030457E" w:rsidP="009B465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0457E">
        <w:rPr>
          <w:color w:val="000000" w:themeColor="text1"/>
          <w:sz w:val="28"/>
          <w:szCs w:val="28"/>
        </w:rPr>
        <w:t>- исключено влияние человеческого фактора;</w:t>
      </w:r>
    </w:p>
    <w:p w:rsidR="0030457E" w:rsidRPr="0030457E" w:rsidRDefault="0030457E" w:rsidP="009B465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0457E">
        <w:rPr>
          <w:color w:val="000000" w:themeColor="text1"/>
          <w:sz w:val="28"/>
          <w:szCs w:val="28"/>
        </w:rPr>
        <w:t>- снижение стоимости услуг в электронном виде;</w:t>
      </w:r>
    </w:p>
    <w:p w:rsidR="0030457E" w:rsidRPr="009B4658" w:rsidRDefault="0030457E" w:rsidP="009B465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30457E">
        <w:rPr>
          <w:color w:val="000000" w:themeColor="text1"/>
          <w:sz w:val="28"/>
          <w:szCs w:val="28"/>
        </w:rPr>
        <w:t>- со</w:t>
      </w:r>
      <w:r w:rsidR="009B4658">
        <w:rPr>
          <w:color w:val="000000" w:themeColor="text1"/>
          <w:sz w:val="28"/>
          <w:szCs w:val="28"/>
        </w:rPr>
        <w:t>кращение сроков получения услуг.</w:t>
      </w:r>
    </w:p>
    <w:p w:rsidR="002124B3" w:rsidRPr="00E95EF4" w:rsidRDefault="002124B3" w:rsidP="009B46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EF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gramStart"/>
      <w:r w:rsidRPr="00E95EF4">
        <w:rPr>
          <w:rFonts w:ascii="Times New Roman" w:hAnsi="Times New Roman" w:cs="Times New Roman"/>
          <w:color w:val="000000"/>
          <w:sz w:val="28"/>
          <w:szCs w:val="28"/>
        </w:rPr>
        <w:t>вышеизложенным</w:t>
      </w:r>
      <w:proofErr w:type="gramEnd"/>
      <w:r w:rsidRPr="00E95E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9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все преимущества услуг, оказываемых в электронном виде, </w:t>
      </w:r>
      <w:r w:rsidR="00DE3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палата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рекомендует активнее пользоваться электронными услугами и сервисами сайта </w:t>
      </w:r>
      <w:proofErr w:type="spellStart"/>
      <w:r w:rsidRPr="00E9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95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 убедиться в простоте их использования.</w:t>
      </w:r>
    </w:p>
    <w:p w:rsidR="006F1E15" w:rsidRDefault="006F1E15" w:rsidP="003E29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F1E15" w:rsidRDefault="006F1E15" w:rsidP="003E29D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61F2C" w:rsidRDefault="00261F2C" w:rsidP="00261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1F2C" w:rsidSect="00BA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F88"/>
    <w:multiLevelType w:val="hybridMultilevel"/>
    <w:tmpl w:val="04CE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633E0"/>
    <w:multiLevelType w:val="hybridMultilevel"/>
    <w:tmpl w:val="B374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BC"/>
    <w:rsid w:val="000D4819"/>
    <w:rsid w:val="000E2C3A"/>
    <w:rsid w:val="000E5AA4"/>
    <w:rsid w:val="00112354"/>
    <w:rsid w:val="001655EB"/>
    <w:rsid w:val="001D3C4D"/>
    <w:rsid w:val="002124B3"/>
    <w:rsid w:val="002416D6"/>
    <w:rsid w:val="00261F2C"/>
    <w:rsid w:val="002B13E2"/>
    <w:rsid w:val="002C5690"/>
    <w:rsid w:val="0030457E"/>
    <w:rsid w:val="00337EA6"/>
    <w:rsid w:val="00347DF3"/>
    <w:rsid w:val="003E29D6"/>
    <w:rsid w:val="00482A9F"/>
    <w:rsid w:val="004D7060"/>
    <w:rsid w:val="006A46CB"/>
    <w:rsid w:val="006F1E03"/>
    <w:rsid w:val="006F1E15"/>
    <w:rsid w:val="00781BCE"/>
    <w:rsid w:val="00791A1D"/>
    <w:rsid w:val="008E65FF"/>
    <w:rsid w:val="009B4658"/>
    <w:rsid w:val="00A36CBC"/>
    <w:rsid w:val="00A37355"/>
    <w:rsid w:val="00B54529"/>
    <w:rsid w:val="00BA1528"/>
    <w:rsid w:val="00C31F77"/>
    <w:rsid w:val="00C339E1"/>
    <w:rsid w:val="00C75751"/>
    <w:rsid w:val="00D30D7E"/>
    <w:rsid w:val="00DE3D86"/>
    <w:rsid w:val="00EE7902"/>
    <w:rsid w:val="00F273CD"/>
    <w:rsid w:val="00F751BC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73CD"/>
    <w:pPr>
      <w:ind w:left="720"/>
      <w:contextualSpacing/>
    </w:pPr>
    <w:rPr>
      <w:rFonts w:eastAsiaTheme="minorHAnsi"/>
      <w:lang w:eastAsia="en-US"/>
    </w:rPr>
  </w:style>
  <w:style w:type="character" w:customStyle="1" w:styleId="navigation-current-item">
    <w:name w:val="navigation-current-item"/>
    <w:basedOn w:val="a0"/>
    <w:rsid w:val="00F273CD"/>
  </w:style>
  <w:style w:type="character" w:customStyle="1" w:styleId="30">
    <w:name w:val="Заголовок 3 Знак"/>
    <w:basedOn w:val="a0"/>
    <w:link w:val="3"/>
    <w:uiPriority w:val="9"/>
    <w:rsid w:val="00482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1E03"/>
  </w:style>
  <w:style w:type="character" w:styleId="a5">
    <w:name w:val="Hyperlink"/>
    <w:basedOn w:val="a0"/>
    <w:uiPriority w:val="99"/>
    <w:semiHidden/>
    <w:unhideWhenUsed/>
    <w:rsid w:val="001D3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2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73CD"/>
    <w:pPr>
      <w:ind w:left="720"/>
      <w:contextualSpacing/>
    </w:pPr>
    <w:rPr>
      <w:rFonts w:eastAsiaTheme="minorHAnsi"/>
      <w:lang w:eastAsia="en-US"/>
    </w:rPr>
  </w:style>
  <w:style w:type="character" w:customStyle="1" w:styleId="navigation-current-item">
    <w:name w:val="navigation-current-item"/>
    <w:basedOn w:val="a0"/>
    <w:rsid w:val="00F273CD"/>
  </w:style>
  <w:style w:type="character" w:customStyle="1" w:styleId="30">
    <w:name w:val="Заголовок 3 Знак"/>
    <w:basedOn w:val="a0"/>
    <w:link w:val="3"/>
    <w:uiPriority w:val="9"/>
    <w:rsid w:val="00482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1E03"/>
  </w:style>
  <w:style w:type="character" w:styleId="a5">
    <w:name w:val="Hyperlink"/>
    <w:basedOn w:val="a0"/>
    <w:uiPriority w:val="99"/>
    <w:semiHidden/>
    <w:unhideWhenUsed/>
    <w:rsid w:val="001D3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Podzorova.Svetlana</dc:creator>
  <cp:lastModifiedBy>USER</cp:lastModifiedBy>
  <cp:revision>2</cp:revision>
  <cp:lastPrinted>2017-06-29T09:43:00Z</cp:lastPrinted>
  <dcterms:created xsi:type="dcterms:W3CDTF">2017-07-11T09:01:00Z</dcterms:created>
  <dcterms:modified xsi:type="dcterms:W3CDTF">2017-07-11T09:01:00Z</dcterms:modified>
</cp:coreProperties>
</file>