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2003E" w:rsidTr="00D215D6">
        <w:trPr>
          <w:cantSplit/>
          <w:trHeight w:val="1293"/>
        </w:trPr>
        <w:tc>
          <w:tcPr>
            <w:tcW w:w="4608" w:type="dxa"/>
          </w:tcPr>
          <w:p w:rsidR="0072003E" w:rsidRPr="00955151" w:rsidRDefault="0072003E" w:rsidP="00D215D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0E01763" wp14:editId="3FEE06FC">
                  <wp:extent cx="539750" cy="679450"/>
                  <wp:effectExtent l="0" t="0" r="0" b="635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03E" w:rsidRDefault="0072003E" w:rsidP="0072003E">
      <w:pPr>
        <w:pStyle w:val="a3"/>
        <w:ind w:right="-94"/>
      </w:pPr>
      <w:r>
        <w:br w:type="textWrapping" w:clear="all"/>
        <w:t xml:space="preserve">СОВЕТ  ДЕПУТАТОВ    </w:t>
      </w:r>
    </w:p>
    <w:p w:rsidR="0072003E" w:rsidRDefault="0072003E" w:rsidP="0072003E">
      <w:pPr>
        <w:pStyle w:val="a3"/>
        <w:ind w:right="-94"/>
      </w:pPr>
      <w:r>
        <w:t>ДОБРИНСКОГО МУНИЦИПАЛЬНОГО РАЙОНА</w:t>
      </w:r>
    </w:p>
    <w:p w:rsidR="0072003E" w:rsidRDefault="0072003E" w:rsidP="0072003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2003E" w:rsidRDefault="0072003E" w:rsidP="0072003E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2003E" w:rsidRDefault="0072003E" w:rsidP="0072003E">
      <w:pPr>
        <w:ind w:right="-94"/>
        <w:jc w:val="center"/>
        <w:rPr>
          <w:sz w:val="32"/>
        </w:rPr>
      </w:pPr>
    </w:p>
    <w:p w:rsidR="0072003E" w:rsidRDefault="0072003E" w:rsidP="0072003E">
      <w:pPr>
        <w:ind w:right="-94"/>
        <w:jc w:val="center"/>
        <w:rPr>
          <w:sz w:val="32"/>
        </w:rPr>
      </w:pPr>
    </w:p>
    <w:p w:rsidR="0072003E" w:rsidRPr="00F63CB3" w:rsidRDefault="0072003E" w:rsidP="0072003E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72003E" w:rsidRDefault="0072003E" w:rsidP="0072003E">
      <w:pPr>
        <w:pStyle w:val="1"/>
        <w:ind w:right="-94"/>
        <w:jc w:val="center"/>
      </w:pPr>
    </w:p>
    <w:p w:rsidR="0072003E" w:rsidRPr="00F63CB3" w:rsidRDefault="0072003E" w:rsidP="0072003E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04.03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63CB3">
        <w:rPr>
          <w:sz w:val="28"/>
          <w:szCs w:val="28"/>
        </w:rPr>
        <w:t xml:space="preserve">г.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>124-</w:t>
      </w:r>
      <w:r w:rsidRPr="00F63CB3">
        <w:rPr>
          <w:sz w:val="28"/>
          <w:szCs w:val="28"/>
        </w:rPr>
        <w:t>рс</w:t>
      </w:r>
    </w:p>
    <w:p w:rsidR="0072003E" w:rsidRDefault="0072003E" w:rsidP="0072003E">
      <w:pPr>
        <w:ind w:firstLine="900"/>
        <w:jc w:val="both"/>
        <w:rPr>
          <w:sz w:val="28"/>
          <w:szCs w:val="28"/>
        </w:rPr>
      </w:pPr>
    </w:p>
    <w:p w:rsidR="0072003E" w:rsidRDefault="0072003E" w:rsidP="0072003E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О принятии имущества из собственности Липецкой области 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72003E" w:rsidRDefault="0072003E" w:rsidP="0072003E">
      <w:pPr>
        <w:jc w:val="center"/>
        <w:rPr>
          <w:b/>
          <w:sz w:val="28"/>
          <w:szCs w:val="28"/>
        </w:rPr>
      </w:pPr>
    </w:p>
    <w:p w:rsidR="0072003E" w:rsidRPr="00FA7942" w:rsidRDefault="0072003E" w:rsidP="0072003E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>№62-рс, ст.27 Устава</w:t>
      </w:r>
      <w:proofErr w:type="gramEnd"/>
      <w:r w:rsidRPr="00FA7942">
        <w:rPr>
          <w:sz w:val="28"/>
          <w:szCs w:val="28"/>
        </w:rPr>
        <w:t xml:space="preserve">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72003E" w:rsidRDefault="0072003E" w:rsidP="0072003E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72003E" w:rsidRDefault="0072003E" w:rsidP="0072003E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1.Дать согласие на принятие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</w:t>
      </w:r>
      <w:r>
        <w:rPr>
          <w:sz w:val="28"/>
          <w:szCs w:val="28"/>
        </w:rPr>
        <w:t>прилагаемому перечню.</w:t>
      </w:r>
    </w:p>
    <w:p w:rsidR="0072003E" w:rsidRPr="00F445FD" w:rsidRDefault="0072003E" w:rsidP="0072003E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FA7942">
        <w:rPr>
          <w:sz w:val="28"/>
          <w:szCs w:val="28"/>
        </w:rPr>
        <w:t>2.</w:t>
      </w:r>
      <w:r w:rsidRPr="0088337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имущественных и земельных отношений</w:t>
      </w:r>
      <w:r w:rsidRPr="00F445FD">
        <w:rPr>
          <w:sz w:val="28"/>
          <w:szCs w:val="28"/>
        </w:rPr>
        <w:t xml:space="preserve"> администрации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(Першин В.В.)</w:t>
      </w:r>
      <w:r w:rsidRPr="00F445FD">
        <w:rPr>
          <w:sz w:val="28"/>
          <w:szCs w:val="28"/>
        </w:rPr>
        <w:t xml:space="preserve"> осуществить необходимые действия по принятию в </w:t>
      </w:r>
      <w:r>
        <w:rPr>
          <w:sz w:val="28"/>
          <w:szCs w:val="28"/>
        </w:rPr>
        <w:t>муниципальную собственность</w:t>
      </w:r>
      <w:r w:rsidRPr="00F445FD">
        <w:rPr>
          <w:sz w:val="28"/>
          <w:szCs w:val="28"/>
        </w:rPr>
        <w:t xml:space="preserve">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 вышеуказанного имущества</w:t>
      </w:r>
      <w:r>
        <w:rPr>
          <w:sz w:val="28"/>
          <w:szCs w:val="28"/>
        </w:rPr>
        <w:t xml:space="preserve">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72003E" w:rsidRDefault="0072003E" w:rsidP="0072003E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72003E" w:rsidRDefault="0072003E" w:rsidP="0072003E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72003E" w:rsidRDefault="0072003E" w:rsidP="0072003E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72003E" w:rsidRDefault="0072003E" w:rsidP="0072003E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2003E" w:rsidRDefault="0072003E" w:rsidP="0072003E">
      <w:pPr>
        <w:ind w:firstLine="5220"/>
        <w:rPr>
          <w:bCs/>
        </w:rPr>
      </w:pPr>
    </w:p>
    <w:p w:rsidR="0072003E" w:rsidRPr="00EE7556" w:rsidRDefault="0072003E" w:rsidP="0072003E">
      <w:pPr>
        <w:ind w:firstLine="5220"/>
        <w:rPr>
          <w:bCs/>
          <w:sz w:val="24"/>
          <w:szCs w:val="24"/>
        </w:rPr>
      </w:pPr>
      <w:r w:rsidRPr="00F6636E">
        <w:rPr>
          <w:bCs/>
        </w:rPr>
        <w:lastRenderedPageBreak/>
        <w:t xml:space="preserve">               </w:t>
      </w:r>
      <w:r>
        <w:rPr>
          <w:bCs/>
        </w:rPr>
        <w:t xml:space="preserve">   </w:t>
      </w:r>
      <w:r w:rsidRPr="00F6636E">
        <w:rPr>
          <w:bCs/>
        </w:rPr>
        <w:t xml:space="preserve">        </w:t>
      </w:r>
      <w:r w:rsidRPr="00EE7556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1</w:t>
      </w:r>
      <w:r w:rsidRPr="00EE7556">
        <w:rPr>
          <w:bCs/>
          <w:sz w:val="24"/>
          <w:szCs w:val="24"/>
        </w:rPr>
        <w:t xml:space="preserve"> </w:t>
      </w:r>
    </w:p>
    <w:p w:rsidR="0072003E" w:rsidRPr="00EE7556" w:rsidRDefault="0072003E" w:rsidP="0072003E">
      <w:pPr>
        <w:ind w:firstLine="5220"/>
        <w:rPr>
          <w:bCs/>
          <w:sz w:val="24"/>
          <w:szCs w:val="24"/>
        </w:rPr>
      </w:pPr>
      <w:r w:rsidRPr="00EE7556">
        <w:rPr>
          <w:bCs/>
          <w:sz w:val="24"/>
          <w:szCs w:val="24"/>
        </w:rPr>
        <w:t xml:space="preserve">          к решению Совета депутатов</w:t>
      </w:r>
    </w:p>
    <w:p w:rsidR="0072003E" w:rsidRPr="00EE7556" w:rsidRDefault="0072003E" w:rsidP="0072003E">
      <w:pPr>
        <w:ind w:firstLine="5220"/>
        <w:rPr>
          <w:sz w:val="24"/>
          <w:szCs w:val="24"/>
        </w:rPr>
      </w:pP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72003E" w:rsidRPr="00EE7556" w:rsidRDefault="0072003E" w:rsidP="0072003E">
      <w:pPr>
        <w:ind w:firstLine="5220"/>
        <w:rPr>
          <w:sz w:val="24"/>
          <w:szCs w:val="24"/>
        </w:rPr>
      </w:pPr>
      <w:r w:rsidRPr="00EE7556">
        <w:rPr>
          <w:sz w:val="24"/>
          <w:szCs w:val="24"/>
        </w:rPr>
        <w:t xml:space="preserve">               от </w:t>
      </w:r>
      <w:r>
        <w:rPr>
          <w:sz w:val="24"/>
          <w:szCs w:val="24"/>
        </w:rPr>
        <w:t>04.</w:t>
      </w:r>
      <w:r w:rsidRPr="00EE7556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E7556">
        <w:rPr>
          <w:sz w:val="24"/>
          <w:szCs w:val="24"/>
        </w:rPr>
        <w:t>г. №</w:t>
      </w:r>
      <w:r>
        <w:rPr>
          <w:sz w:val="24"/>
          <w:szCs w:val="24"/>
        </w:rPr>
        <w:t xml:space="preserve">124 </w:t>
      </w:r>
      <w:r w:rsidRPr="00EE7556">
        <w:rPr>
          <w:sz w:val="24"/>
          <w:szCs w:val="24"/>
        </w:rPr>
        <w:t>-</w:t>
      </w:r>
      <w:proofErr w:type="spellStart"/>
      <w:r w:rsidRPr="00EE7556">
        <w:rPr>
          <w:sz w:val="24"/>
          <w:szCs w:val="24"/>
        </w:rPr>
        <w:t>рс</w:t>
      </w:r>
      <w:proofErr w:type="spellEnd"/>
    </w:p>
    <w:p w:rsidR="0072003E" w:rsidRDefault="0072003E" w:rsidP="0072003E">
      <w:pPr>
        <w:ind w:firstLine="900"/>
        <w:jc w:val="center"/>
      </w:pPr>
    </w:p>
    <w:p w:rsidR="0072003E" w:rsidRPr="00820667" w:rsidRDefault="0072003E" w:rsidP="0072003E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72003E" w:rsidRDefault="0072003E" w:rsidP="0072003E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72003E" w:rsidRDefault="0072003E" w:rsidP="0072003E">
      <w:pPr>
        <w:jc w:val="center"/>
        <w:rPr>
          <w:sz w:val="28"/>
          <w:szCs w:val="28"/>
        </w:rPr>
      </w:pPr>
    </w:p>
    <w:tbl>
      <w:tblPr>
        <w:tblW w:w="8571" w:type="dxa"/>
        <w:jc w:val="center"/>
        <w:tblInd w:w="-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5443"/>
        <w:gridCol w:w="2636"/>
      </w:tblGrid>
      <w:tr w:rsidR="0072003E" w:rsidRPr="007412B3" w:rsidTr="00D215D6">
        <w:trPr>
          <w:jc w:val="center"/>
        </w:trPr>
        <w:tc>
          <w:tcPr>
            <w:tcW w:w="492" w:type="dxa"/>
            <w:shd w:val="clear" w:color="auto" w:fill="auto"/>
          </w:tcPr>
          <w:p w:rsidR="0072003E" w:rsidRPr="00820667" w:rsidRDefault="0072003E" w:rsidP="00D2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43" w:type="dxa"/>
            <w:tcBorders>
              <w:right w:val="single" w:sz="4" w:space="0" w:color="auto"/>
            </w:tcBorders>
            <w:shd w:val="clear" w:color="auto" w:fill="auto"/>
          </w:tcPr>
          <w:p w:rsidR="0072003E" w:rsidRPr="005D02E0" w:rsidRDefault="0072003E" w:rsidP="00D215D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Наименование, модель, марка, идентификационный номер (VIN), категория, год изготовления, модель, №двигателя, шасси (рама) №, кузов (кабина, прицеп) №, цвет кузова (кабины, прицепа), паспорт, кем выдан, дата выдачи паспорта, государственный регистрационный номер</w:t>
            </w:r>
            <w:proofErr w:type="gramEnd"/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03E" w:rsidRPr="00AC45AF" w:rsidRDefault="0072003E" w:rsidP="00D215D6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r w:rsidRPr="00AC45AF">
              <w:rPr>
                <w:sz w:val="28"/>
                <w:szCs w:val="28"/>
              </w:rPr>
              <w:t>Остаточная</w:t>
            </w:r>
          </w:p>
          <w:p w:rsidR="0072003E" w:rsidRPr="00AC45AF" w:rsidRDefault="0072003E" w:rsidP="00D215D6">
            <w:pPr>
              <w:pStyle w:val="Style13"/>
              <w:widowControl/>
              <w:spacing w:line="274" w:lineRule="exact"/>
              <w:ind w:right="62"/>
              <w:jc w:val="center"/>
              <w:rPr>
                <w:sz w:val="28"/>
                <w:szCs w:val="28"/>
              </w:rPr>
            </w:pPr>
            <w:r w:rsidRPr="00AC45AF">
              <w:rPr>
                <w:sz w:val="28"/>
                <w:szCs w:val="28"/>
              </w:rPr>
              <w:t xml:space="preserve">стоимость единицы </w:t>
            </w:r>
            <w:proofErr w:type="gramStart"/>
            <w:r w:rsidRPr="00AC45AF">
              <w:rPr>
                <w:sz w:val="28"/>
                <w:szCs w:val="28"/>
              </w:rPr>
              <w:t>в</w:t>
            </w:r>
            <w:proofErr w:type="gramEnd"/>
          </w:p>
          <w:p w:rsidR="0072003E" w:rsidRDefault="0072003E" w:rsidP="00D215D6">
            <w:pPr>
              <w:jc w:val="center"/>
              <w:rPr>
                <w:sz w:val="28"/>
                <w:szCs w:val="28"/>
              </w:rPr>
            </w:pPr>
            <w:proofErr w:type="gramStart"/>
            <w:r w:rsidRPr="00B46313">
              <w:rPr>
                <w:sz w:val="28"/>
                <w:szCs w:val="28"/>
              </w:rPr>
              <w:t>рублях</w:t>
            </w:r>
            <w:proofErr w:type="gramEnd"/>
          </w:p>
          <w:p w:rsidR="0072003E" w:rsidRPr="005D02E0" w:rsidRDefault="0072003E" w:rsidP="00D215D6">
            <w:pPr>
              <w:jc w:val="center"/>
              <w:rPr>
                <w:sz w:val="28"/>
                <w:szCs w:val="28"/>
              </w:rPr>
            </w:pPr>
            <w:r w:rsidRPr="00AC45AF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24</w:t>
            </w:r>
            <w:r w:rsidRPr="00AC45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C45A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AC45AF">
              <w:rPr>
                <w:sz w:val="28"/>
                <w:szCs w:val="28"/>
              </w:rPr>
              <w:t>г.</w:t>
            </w:r>
          </w:p>
        </w:tc>
      </w:tr>
      <w:tr w:rsidR="0072003E" w:rsidRPr="007412B3" w:rsidTr="00D215D6">
        <w:trPr>
          <w:jc w:val="center"/>
        </w:trPr>
        <w:tc>
          <w:tcPr>
            <w:tcW w:w="492" w:type="dxa"/>
            <w:shd w:val="clear" w:color="auto" w:fill="auto"/>
          </w:tcPr>
          <w:p w:rsidR="0072003E" w:rsidRDefault="0072003E" w:rsidP="00D2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right w:val="single" w:sz="4" w:space="0" w:color="auto"/>
            </w:tcBorders>
            <w:shd w:val="clear" w:color="auto" w:fill="auto"/>
          </w:tcPr>
          <w:p w:rsidR="0072003E" w:rsidRDefault="0072003E" w:rsidP="00D2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03E" w:rsidRPr="00AC45AF" w:rsidRDefault="0072003E" w:rsidP="00D215D6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003E" w:rsidRPr="005E3C35" w:rsidTr="00D215D6">
        <w:trPr>
          <w:jc w:val="center"/>
        </w:trPr>
        <w:tc>
          <w:tcPr>
            <w:tcW w:w="492" w:type="dxa"/>
            <w:shd w:val="clear" w:color="auto" w:fill="auto"/>
          </w:tcPr>
          <w:p w:rsidR="0072003E" w:rsidRDefault="0072003E" w:rsidP="00D2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right w:val="single" w:sz="4" w:space="0" w:color="auto"/>
            </w:tcBorders>
            <w:shd w:val="clear" w:color="auto" w:fill="auto"/>
          </w:tcPr>
          <w:p w:rsidR="0072003E" w:rsidRPr="005E3C35" w:rsidRDefault="0072003E" w:rsidP="00D215D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Автобус для перевозки детей; модель (марка) ПАЗ-320570-02; идентификационный номер (VIN</w:t>
            </w:r>
            <w:r w:rsidRPr="005E3C3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XIN</w:t>
            </w:r>
            <w:r w:rsidRPr="005E3C35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</w:rPr>
              <w:t>XXN</w:t>
            </w:r>
            <w:r w:rsidRPr="005E3C35">
              <w:rPr>
                <w:sz w:val="28"/>
                <w:szCs w:val="28"/>
              </w:rPr>
              <w:t>00002</w:t>
            </w:r>
            <w:r>
              <w:rPr>
                <w:sz w:val="28"/>
                <w:szCs w:val="28"/>
              </w:rPr>
              <w:t>27; категория</w:t>
            </w:r>
            <w:r w:rsidRPr="005E3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Pr="005E3C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</w:t>
            </w:r>
            <w:r w:rsidRPr="005E3C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 год изготовления 2021; модель, № двигателя 524500M1</w:t>
            </w:r>
            <w:r w:rsidRPr="005E3C35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>1</w:t>
            </w:r>
            <w:r w:rsidRPr="005E3C3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5; шасси отсутствует; № кузова XIN</w:t>
            </w:r>
            <w:r w:rsidRPr="005E3C35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</w:rPr>
              <w:t>XXN</w:t>
            </w:r>
            <w:r w:rsidRPr="005E3C35">
              <w:rPr>
                <w:sz w:val="28"/>
                <w:szCs w:val="28"/>
              </w:rPr>
              <w:t>00002</w:t>
            </w:r>
            <w:r>
              <w:rPr>
                <w:sz w:val="28"/>
                <w:szCs w:val="28"/>
              </w:rPr>
              <w:t xml:space="preserve">27; цвет кузова ЖЕЛТЫЙ; мощность двигателя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 xml:space="preserve">./кВт. 134,2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 xml:space="preserve">. (98,7 кВт.); рабочий объем двигателя 4670 </w:t>
            </w:r>
            <w:proofErr w:type="spellStart"/>
            <w:r>
              <w:rPr>
                <w:sz w:val="28"/>
                <w:szCs w:val="28"/>
              </w:rPr>
              <w:t>куб.см</w:t>
            </w:r>
            <w:proofErr w:type="spellEnd"/>
            <w:r>
              <w:rPr>
                <w:sz w:val="28"/>
                <w:szCs w:val="28"/>
              </w:rPr>
              <w:t>.; тип двигателя бензиновый; электронный паспорт 16430103808429; выдан ООО «Павловский Автобусный Завод» 25.11.2021 года;</w:t>
            </w:r>
            <w:proofErr w:type="gramEnd"/>
            <w:r>
              <w:rPr>
                <w:sz w:val="28"/>
                <w:szCs w:val="28"/>
              </w:rPr>
              <w:t xml:space="preserve"> государственный регистрационный номер Р780ВХ48; свидетельство о регистрации транспортного средства 99 29 227154 от 20.12.2021 года</w:t>
            </w: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03E" w:rsidRPr="00AC45AF" w:rsidRDefault="0072003E" w:rsidP="00D215D6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2 375 200,00     </w:t>
            </w:r>
          </w:p>
        </w:tc>
      </w:tr>
    </w:tbl>
    <w:p w:rsidR="0072003E" w:rsidRDefault="0072003E" w:rsidP="0072003E">
      <w:pPr>
        <w:jc w:val="center"/>
        <w:rPr>
          <w:sz w:val="28"/>
          <w:szCs w:val="28"/>
        </w:rPr>
      </w:pPr>
    </w:p>
    <w:p w:rsidR="0072003E" w:rsidRDefault="0072003E" w:rsidP="0072003E">
      <w:pPr>
        <w:jc w:val="center"/>
        <w:rPr>
          <w:sz w:val="28"/>
          <w:szCs w:val="28"/>
        </w:rPr>
      </w:pPr>
    </w:p>
    <w:p w:rsidR="00661F74" w:rsidRDefault="00661F74">
      <w:bookmarkStart w:id="0" w:name="_GoBack"/>
      <w:bookmarkEnd w:id="0"/>
    </w:p>
    <w:sectPr w:rsidR="0066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3E"/>
    <w:rsid w:val="00661F74"/>
    <w:rsid w:val="0072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2003E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7200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72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720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2003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2003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5">
    <w:name w:val="Block Text"/>
    <w:basedOn w:val="a"/>
    <w:rsid w:val="0072003E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0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2003E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7200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72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720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2003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2003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5">
    <w:name w:val="Block Text"/>
    <w:basedOn w:val="a"/>
    <w:rsid w:val="0072003E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0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2022-03-02T11:13:00Z</dcterms:created>
  <dcterms:modified xsi:type="dcterms:W3CDTF">2022-03-02T11:14:00Z</dcterms:modified>
</cp:coreProperties>
</file>